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AF" w:rsidRPr="001C4565" w:rsidRDefault="003E3C04">
      <w:pPr>
        <w:pStyle w:val="Title"/>
        <w:jc w:val="left"/>
        <w:rPr>
          <w:rFonts w:asciiTheme="minorHAnsi" w:hAnsiTheme="minorHAnsi"/>
          <w:szCs w:val="24"/>
        </w:rPr>
      </w:pPr>
      <w:bookmarkStart w:id="0" w:name="_GoBack"/>
      <w:bookmarkEnd w:id="0"/>
      <w:r w:rsidRPr="001C4565">
        <w:rPr>
          <w:rFonts w:asciiTheme="minorHAnsi" w:hAnsiTheme="minorHAnsi"/>
          <w:szCs w:val="24"/>
        </w:rPr>
        <w:t>Exercise # 6</w:t>
      </w:r>
      <w:r w:rsidR="002A2F03" w:rsidRPr="001C4565">
        <w:rPr>
          <w:rFonts w:asciiTheme="minorHAnsi" w:hAnsiTheme="minorHAnsi"/>
          <w:szCs w:val="24"/>
        </w:rPr>
        <w:t>: Interpreting And Understanding The Activated Complex (Eyring-Polanyi) Diagram</w:t>
      </w:r>
    </w:p>
    <w:p w:rsidR="009E3CAF" w:rsidRDefault="002A2F03">
      <w:pPr>
        <w:pStyle w:val="Heading2"/>
        <w:ind w:left="2340"/>
        <w:rPr>
          <w:b w:val="0"/>
          <w:bCs/>
        </w:rPr>
      </w:pPr>
      <w:r>
        <w:rPr>
          <w:b w:val="0"/>
          <w:bCs/>
        </w:rPr>
        <w:t>Organic Chem I Alfred State College</w:t>
      </w:r>
    </w:p>
    <w:p w:rsidR="009E3CAF" w:rsidRDefault="003A7F10">
      <w:r>
        <w:rPr>
          <w:noProof/>
        </w:rPr>
        <w:pict>
          <v:line id="_x0000_s1026" style="position:absolute;z-index:251654656" from="79.2pt,8.45pt" to="79.25pt,231.45pt" o:allowincell="f" strokeweight="2pt"/>
        </w:pict>
      </w:r>
    </w:p>
    <w:p w:rsidR="009E3CAF" w:rsidRDefault="002A2F03">
      <w:r>
        <w:rPr>
          <w:b/>
          <w:bCs/>
          <w:i/>
          <w:iCs/>
        </w:rPr>
        <w:t>Potential</w:t>
      </w:r>
    </w:p>
    <w:p w:rsidR="009E3CAF" w:rsidRDefault="002A2F03">
      <w:r>
        <w:rPr>
          <w:b/>
          <w:bCs/>
          <w:i/>
          <w:iCs/>
        </w:rPr>
        <w:t>Energy</w:t>
      </w:r>
    </w:p>
    <w:p w:rsidR="009E3CAF" w:rsidRDefault="009E3CAF"/>
    <w:p w:rsidR="009E3CAF" w:rsidRDefault="002A2F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omic Sans MS" w:hAnsi="Comic Sans MS"/>
          <w:sz w:val="40"/>
          <w:szCs w:val="24"/>
        </w:rPr>
        <w:t>*</w:t>
      </w:r>
    </w:p>
    <w:p w:rsidR="009E3CAF" w:rsidRDefault="003A7F10">
      <w:r>
        <w:rPr>
          <w:noProof/>
        </w:rPr>
        <w:pict>
          <v:shape id="_x0000_s1031" style="position:absolute;margin-left:107.55pt;margin-top:7.65pt;width:300pt;height:128.25pt;z-index:251658752;mso-position-horizontal:absolute;mso-position-vertical:absolute" coordsize="4095,2565" path="m,2340hdc20,2421,37,2430,105,2475v10,15,15,35,30,45c159,2535,250,2556,285,2565v187,-14,390,,570,-60c870,2490,883,2473,900,2460v28,-22,90,-60,90,-60c1056,2301,1174,2257,1230,2145v55,-109,110,-220,165,-330c1402,1801,1402,1784,1410,1770v18,-32,44,-58,60,-90c1539,1541,1498,1592,1575,1515v27,-81,63,-158,90,-240c1719,1114,1670,1302,1725,1170v83,-198,1,-76,90,-195c1826,844,1812,799,1875,705v46,-185,69,-372,165,-540c2067,118,2100,75,2130,30,2148,4,2220,,2220,v64,21,103,58,150,105c2401,229,2406,302,2535,345v35,-5,71,-5,105,-15c2672,320,2698,296,2730,285v25,5,52,4,75,15c2876,335,2838,373,2880,435v20,30,40,60,60,90c2996,609,3060,689,3105,780v31,63,64,129,90,195c3213,1019,3214,1071,3240,1110v28,42,52,90,75,135c3342,1300,3322,1311,3345,1380v6,17,22,29,30,45c3399,1472,3411,1528,3435,1575v35,70,74,131,120,195c3578,1803,3589,1844,3615,1875v27,33,105,50,135,60c3765,1940,3795,1950,3795,1950v105,-12,145,-7,225,-60c4084,1794,4055,1825,4095,1785e" filled="f">
            <v:path arrowok="t"/>
          </v:shape>
        </w:pict>
      </w:r>
      <w:r w:rsidR="002A2F03">
        <w:tab/>
      </w:r>
      <w:r w:rsidR="002A2F03">
        <w:tab/>
      </w:r>
      <w:r w:rsidR="002A2F03">
        <w:tab/>
      </w:r>
      <w:r w:rsidR="002A2F03">
        <w:tab/>
      </w:r>
      <w:r w:rsidR="002A2F03">
        <w:rPr>
          <w:rFonts w:ascii="Comic Sans MS" w:hAnsi="Comic Sans MS"/>
          <w:sz w:val="40"/>
          <w:szCs w:val="24"/>
        </w:rPr>
        <w:t>*</w:t>
      </w:r>
      <w:r w:rsidR="002A2F03">
        <w:tab/>
      </w:r>
      <w:r w:rsidR="002A2F03">
        <w:tab/>
      </w:r>
      <w:r w:rsidR="002A2F03">
        <w:tab/>
      </w:r>
      <w:r w:rsidR="002A2F03">
        <w:tab/>
      </w:r>
    </w:p>
    <w:p w:rsidR="009E3CAF" w:rsidRDefault="003A7F10">
      <w:r>
        <w:rPr>
          <w:noProof/>
        </w:rPr>
        <w:pict>
          <v:shape id="_x0000_s1034" style="position:absolute;margin-left:129.1pt;margin-top:0;width:65.15pt;height:84.75pt;z-index:251660800;mso-position-vertical:absolute" coordsize="1303,1695" path="m13,825hdc47,724,,834,73,750v24,-27,35,-65,60,-90c148,645,163,630,178,615v12,-36,70,-120,75,-135c299,343,229,559,283,360v23,-84,63,-158,90,-240c378,105,383,90,388,75v5,-15,,-40,15,-45c433,20,493,,493,v15,10,34,16,45,30c621,134,469,19,598,105v67,-22,108,-8,165,30c816,214,845,328,868,420v5,20,9,40,15,60c892,510,913,570,913,570v22,175,35,350,60,525c989,1205,991,1317,1018,1425v20,79,49,163,75,240c1103,1695,1183,1695,1183,1695v30,-10,69,-19,90,-45c1283,1638,1281,1619,1288,1605v3,-6,10,-10,15,-15e" filled="f" strokeweight="2.75pt">
            <v:path arrowok="t"/>
          </v:shape>
        </w:pict>
      </w:r>
    </w:p>
    <w:p w:rsidR="009E3CAF" w:rsidRDefault="002A2F03">
      <w:r>
        <w:tab/>
      </w:r>
      <w:r>
        <w:tab/>
      </w:r>
      <w:r>
        <w:tab/>
        <w:t>A</w:t>
      </w:r>
      <w:r>
        <w:tab/>
      </w:r>
    </w:p>
    <w:p w:rsidR="009E3CAF" w:rsidRDefault="009E3CAF"/>
    <w:p w:rsidR="009E3CAF" w:rsidRDefault="003A7F10">
      <w:r>
        <w:rPr>
          <w:noProof/>
        </w:rPr>
        <w:pict>
          <v:shape id="_x0000_s1032" style="position:absolute;margin-left:119.4pt;margin-top:2.9pt;width:9.75pt;height:5.65pt;z-index:251659776" coordsize="195,113" path="m195,75hdc85,112,136,113,45,90,35,75,23,61,15,45,8,31,,,,e" filled="f">
            <v:path arrowok="t"/>
          </v:shape>
        </w:pict>
      </w:r>
    </w:p>
    <w:p w:rsidR="009E3CAF" w:rsidRDefault="009E3CAF"/>
    <w:p w:rsidR="009E3CAF" w:rsidRDefault="009E3CAF"/>
    <w:p w:rsidR="009E3CAF" w:rsidRDefault="002A2F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tab/>
      </w:r>
    </w:p>
    <w:p w:rsidR="009E3CAF" w:rsidRDefault="009E3CAF"/>
    <w:p w:rsidR="009E3CAF" w:rsidRDefault="009E3CAF"/>
    <w:p w:rsidR="009E3CAF" w:rsidRDefault="009E3CAF"/>
    <w:p w:rsidR="009E3CAF" w:rsidRDefault="003A7F10">
      <w:r>
        <w:rPr>
          <w:noProof/>
        </w:rPr>
        <w:pict>
          <v:line id="_x0000_s1027" style="position:absolute;z-index:251655680" from="79.25pt,9.25pt" to="475.3pt,9.3pt" strokeweight="2pt"/>
        </w:pict>
      </w:r>
    </w:p>
    <w:p w:rsidR="009E3CAF" w:rsidRDefault="002A2F03">
      <w:pPr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</w:p>
    <w:p w:rsidR="009E3CAF" w:rsidRDefault="002A2F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</w:rPr>
        <w:t>reaction coordinate</w:t>
      </w:r>
    </w:p>
    <w:p w:rsidR="009E3CAF" w:rsidRDefault="009E3CAF"/>
    <w:p w:rsidR="009E3CAF" w:rsidRPr="00FC42A4" w:rsidRDefault="002A2F03">
      <w:pPr>
        <w:rPr>
          <w:rFonts w:asciiTheme="minorHAnsi" w:hAnsiTheme="minorHAnsi"/>
          <w:sz w:val="24"/>
          <w:szCs w:val="24"/>
        </w:rPr>
      </w:pPr>
      <w:r w:rsidRPr="00FC42A4">
        <w:rPr>
          <w:rFonts w:asciiTheme="minorHAnsi" w:hAnsiTheme="minorHAnsi"/>
          <w:sz w:val="24"/>
          <w:szCs w:val="24"/>
        </w:rPr>
        <w:t>Assume the above describes the chain propagation steps [ steps 2 &amp;3] of methane halogenation by two different halogens, Cl</w:t>
      </w:r>
      <w:r w:rsidRPr="00FC42A4">
        <w:rPr>
          <w:rFonts w:asciiTheme="minorHAnsi" w:hAnsiTheme="minorHAnsi"/>
          <w:sz w:val="24"/>
          <w:szCs w:val="24"/>
          <w:vertAlign w:val="subscript"/>
        </w:rPr>
        <w:t>2</w:t>
      </w:r>
      <w:r w:rsidRPr="00FC42A4">
        <w:rPr>
          <w:rFonts w:asciiTheme="minorHAnsi" w:hAnsiTheme="minorHAnsi"/>
          <w:sz w:val="24"/>
          <w:szCs w:val="24"/>
        </w:rPr>
        <w:t xml:space="preserve"> and Br</w:t>
      </w:r>
      <w:r w:rsidRPr="00FC42A4">
        <w:rPr>
          <w:rFonts w:asciiTheme="minorHAnsi" w:hAnsiTheme="minorHAnsi"/>
          <w:sz w:val="24"/>
          <w:szCs w:val="24"/>
          <w:vertAlign w:val="subscript"/>
        </w:rPr>
        <w:t>2</w:t>
      </w:r>
    </w:p>
    <w:p w:rsidR="009E3CAF" w:rsidRPr="00FC42A4" w:rsidRDefault="009E3CAF">
      <w:pPr>
        <w:rPr>
          <w:rFonts w:asciiTheme="minorHAnsi" w:hAnsiTheme="minorHAnsi"/>
          <w:sz w:val="24"/>
          <w:szCs w:val="24"/>
        </w:rPr>
      </w:pPr>
    </w:p>
    <w:p w:rsidR="009E3CAF" w:rsidRPr="00FC42A4" w:rsidRDefault="002A2F03">
      <w:pPr>
        <w:rPr>
          <w:rFonts w:asciiTheme="minorHAnsi" w:hAnsiTheme="minorHAnsi"/>
          <w:sz w:val="24"/>
          <w:szCs w:val="24"/>
        </w:rPr>
      </w:pPr>
      <w:r w:rsidRPr="00FC42A4">
        <w:rPr>
          <w:rFonts w:asciiTheme="minorHAnsi" w:hAnsiTheme="minorHAnsi"/>
          <w:sz w:val="24"/>
          <w:szCs w:val="24"/>
        </w:rPr>
        <w:t>1)</w:t>
      </w:r>
      <w:r w:rsidRPr="00FC42A4">
        <w:rPr>
          <w:rFonts w:asciiTheme="minorHAnsi" w:hAnsiTheme="minorHAnsi"/>
          <w:sz w:val="24"/>
          <w:szCs w:val="24"/>
        </w:rPr>
        <w:tab/>
        <w:t>which curve describes halogenation with Br; which with Cl ?</w:t>
      </w:r>
      <w:r w:rsidRPr="00FC42A4">
        <w:rPr>
          <w:rFonts w:asciiTheme="minorHAnsi" w:hAnsiTheme="minorHAnsi"/>
          <w:sz w:val="24"/>
          <w:szCs w:val="24"/>
        </w:rPr>
        <w:tab/>
      </w:r>
    </w:p>
    <w:p w:rsidR="009E3CAF" w:rsidRPr="00FC42A4" w:rsidRDefault="002A2F03">
      <w:pPr>
        <w:ind w:left="720" w:hanging="720"/>
        <w:rPr>
          <w:rFonts w:asciiTheme="minorHAnsi" w:hAnsiTheme="minorHAnsi"/>
          <w:sz w:val="24"/>
          <w:szCs w:val="24"/>
        </w:rPr>
      </w:pPr>
      <w:r w:rsidRPr="00FC42A4">
        <w:rPr>
          <w:rFonts w:asciiTheme="minorHAnsi" w:hAnsiTheme="minorHAnsi"/>
          <w:sz w:val="24"/>
          <w:szCs w:val="24"/>
        </w:rPr>
        <w:t xml:space="preserve">2) </w:t>
      </w:r>
      <w:r w:rsidRPr="00FC42A4">
        <w:rPr>
          <w:rFonts w:asciiTheme="minorHAnsi" w:hAnsiTheme="minorHAnsi"/>
          <w:sz w:val="24"/>
          <w:szCs w:val="24"/>
        </w:rPr>
        <w:tab/>
        <w:t>sketch  the transition state ( =activated complex = *) for the rate limiting step of both curve A and B</w:t>
      </w:r>
    </w:p>
    <w:p w:rsidR="009E3CAF" w:rsidRPr="00FC42A4" w:rsidRDefault="009E3CAF">
      <w:pPr>
        <w:rPr>
          <w:rFonts w:asciiTheme="minorHAnsi" w:hAnsiTheme="minorHAnsi"/>
          <w:b/>
          <w:bCs/>
          <w:sz w:val="24"/>
          <w:szCs w:val="24"/>
        </w:rPr>
      </w:pPr>
    </w:p>
    <w:p w:rsidR="009E3CAF" w:rsidRPr="00FC42A4" w:rsidRDefault="002A2F03">
      <w:pPr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FC42A4">
        <w:rPr>
          <w:rFonts w:asciiTheme="minorHAnsi" w:hAnsiTheme="minorHAnsi"/>
          <w:b/>
          <w:bCs/>
          <w:sz w:val="24"/>
          <w:szCs w:val="24"/>
        </w:rPr>
        <w:tab/>
      </w:r>
      <w:r w:rsidRPr="00FC42A4">
        <w:rPr>
          <w:rFonts w:asciiTheme="minorHAnsi" w:hAnsiTheme="minorHAnsi"/>
          <w:b/>
          <w:bCs/>
          <w:sz w:val="24"/>
          <w:szCs w:val="24"/>
        </w:rPr>
        <w:tab/>
      </w:r>
      <w:r w:rsidRPr="00FC42A4">
        <w:rPr>
          <w:rFonts w:asciiTheme="minorHAnsi" w:hAnsiTheme="minorHAnsi"/>
          <w:b/>
          <w:bCs/>
          <w:sz w:val="24"/>
          <w:szCs w:val="24"/>
        </w:rPr>
        <w:tab/>
      </w:r>
      <w:r w:rsidRPr="00FC42A4">
        <w:rPr>
          <w:rFonts w:asciiTheme="minorHAnsi" w:hAnsiTheme="minorHAnsi"/>
          <w:b/>
          <w:bCs/>
          <w:i/>
          <w:iCs/>
          <w:sz w:val="24"/>
          <w:szCs w:val="24"/>
        </w:rPr>
        <w:t>rate limiting transition state appearance for ...</w:t>
      </w:r>
    </w:p>
    <w:p w:rsidR="009E3CAF" w:rsidRPr="00FC42A4" w:rsidRDefault="002A2F03">
      <w:pPr>
        <w:rPr>
          <w:rFonts w:asciiTheme="minorHAnsi" w:hAnsiTheme="minorHAnsi"/>
          <w:b/>
          <w:bCs/>
          <w:sz w:val="24"/>
          <w:szCs w:val="24"/>
        </w:rPr>
      </w:pPr>
      <w:r w:rsidRPr="00FC42A4">
        <w:rPr>
          <w:rFonts w:asciiTheme="minorHAnsi" w:hAnsiTheme="minorHAnsi"/>
          <w:b/>
          <w:bCs/>
          <w:sz w:val="24"/>
          <w:szCs w:val="24"/>
        </w:rPr>
        <w:tab/>
      </w:r>
      <w:r w:rsidRPr="00FC42A4">
        <w:rPr>
          <w:rFonts w:asciiTheme="minorHAnsi" w:hAnsiTheme="minorHAnsi"/>
          <w:b/>
          <w:bCs/>
          <w:sz w:val="24"/>
          <w:szCs w:val="24"/>
        </w:rPr>
        <w:tab/>
      </w:r>
      <w:r w:rsidRPr="00FC42A4">
        <w:rPr>
          <w:rFonts w:asciiTheme="minorHAnsi" w:hAnsiTheme="minorHAnsi"/>
          <w:b/>
          <w:bCs/>
          <w:sz w:val="24"/>
          <w:szCs w:val="24"/>
        </w:rPr>
        <w:tab/>
        <w:t>A</w:t>
      </w:r>
      <w:r w:rsidRPr="00FC42A4">
        <w:rPr>
          <w:rFonts w:asciiTheme="minorHAnsi" w:hAnsiTheme="minorHAnsi"/>
          <w:b/>
          <w:bCs/>
          <w:sz w:val="24"/>
          <w:szCs w:val="24"/>
        </w:rPr>
        <w:tab/>
      </w:r>
      <w:r w:rsidRPr="00FC42A4">
        <w:rPr>
          <w:rFonts w:asciiTheme="minorHAnsi" w:hAnsiTheme="minorHAnsi"/>
          <w:b/>
          <w:bCs/>
          <w:sz w:val="24"/>
          <w:szCs w:val="24"/>
        </w:rPr>
        <w:tab/>
      </w:r>
      <w:r w:rsidRPr="00FC42A4">
        <w:rPr>
          <w:rFonts w:asciiTheme="minorHAnsi" w:hAnsiTheme="minorHAnsi"/>
          <w:b/>
          <w:bCs/>
          <w:sz w:val="24"/>
          <w:szCs w:val="24"/>
        </w:rPr>
        <w:tab/>
      </w:r>
      <w:r w:rsidRPr="00FC42A4">
        <w:rPr>
          <w:rFonts w:asciiTheme="minorHAnsi" w:hAnsiTheme="minorHAnsi"/>
          <w:b/>
          <w:bCs/>
          <w:sz w:val="24"/>
          <w:szCs w:val="24"/>
        </w:rPr>
        <w:tab/>
      </w:r>
      <w:r w:rsidRPr="00FC42A4">
        <w:rPr>
          <w:rFonts w:asciiTheme="minorHAnsi" w:hAnsiTheme="minorHAnsi"/>
          <w:b/>
          <w:bCs/>
          <w:sz w:val="24"/>
          <w:szCs w:val="24"/>
        </w:rPr>
        <w:tab/>
      </w:r>
      <w:r w:rsidRPr="00FC42A4">
        <w:rPr>
          <w:rFonts w:asciiTheme="minorHAnsi" w:hAnsiTheme="minorHAnsi"/>
          <w:b/>
          <w:bCs/>
          <w:sz w:val="24"/>
          <w:szCs w:val="24"/>
        </w:rPr>
        <w:tab/>
      </w:r>
      <w:r w:rsidRPr="00FC42A4">
        <w:rPr>
          <w:rFonts w:asciiTheme="minorHAnsi" w:hAnsiTheme="minorHAnsi"/>
          <w:b/>
          <w:bCs/>
          <w:sz w:val="24"/>
          <w:szCs w:val="24"/>
        </w:rPr>
        <w:tab/>
      </w:r>
      <w:r w:rsidRPr="00FC42A4">
        <w:rPr>
          <w:rFonts w:asciiTheme="minorHAnsi" w:hAnsiTheme="minorHAnsi"/>
          <w:b/>
          <w:bCs/>
          <w:sz w:val="24"/>
          <w:szCs w:val="24"/>
        </w:rPr>
        <w:tab/>
        <w:t>B</w:t>
      </w:r>
    </w:p>
    <w:p w:rsidR="009E3CAF" w:rsidRDefault="003A7F10">
      <w:pPr>
        <w:rPr>
          <w:b/>
          <w:bCs/>
          <w:sz w:val="24"/>
          <w:szCs w:val="24"/>
        </w:rPr>
      </w:pPr>
      <w:r>
        <w:rPr>
          <w:noProof/>
        </w:rPr>
        <w:pict>
          <v:rect id="_x0000_s1028" style="position:absolute;margin-left:28.8pt;margin-top:3.4pt;width:208.85pt;height:100.85pt;z-index:251656704" o:allowincell="f" filled="f" strokeweight="2pt"/>
        </w:pict>
      </w:r>
      <w:r>
        <w:rPr>
          <w:noProof/>
        </w:rPr>
        <w:pict>
          <v:rect id="_x0000_s1029" style="position:absolute;margin-left:295.2pt;margin-top:3.4pt;width:194.45pt;height:100.85pt;z-index:251657728" o:allowincell="f" filled="f" strokeweight="2pt"/>
        </w:pict>
      </w:r>
    </w:p>
    <w:p w:rsidR="009E3CAF" w:rsidRDefault="009E3CAF">
      <w:pPr>
        <w:rPr>
          <w:b/>
          <w:bCs/>
          <w:sz w:val="24"/>
          <w:szCs w:val="24"/>
        </w:rPr>
      </w:pPr>
    </w:p>
    <w:p w:rsidR="009E3CAF" w:rsidRDefault="009E3CAF">
      <w:pPr>
        <w:rPr>
          <w:b/>
          <w:bCs/>
          <w:sz w:val="24"/>
          <w:szCs w:val="24"/>
        </w:rPr>
      </w:pPr>
    </w:p>
    <w:p w:rsidR="009E3CAF" w:rsidRDefault="009E3CAF">
      <w:pPr>
        <w:rPr>
          <w:b/>
          <w:bCs/>
          <w:sz w:val="24"/>
          <w:szCs w:val="24"/>
        </w:rPr>
      </w:pPr>
    </w:p>
    <w:p w:rsidR="009E3CAF" w:rsidRDefault="009E3CAF">
      <w:pPr>
        <w:rPr>
          <w:b/>
          <w:bCs/>
          <w:sz w:val="24"/>
          <w:szCs w:val="24"/>
        </w:rPr>
      </w:pPr>
    </w:p>
    <w:p w:rsidR="009E3CAF" w:rsidRDefault="009E3CAF">
      <w:pPr>
        <w:rPr>
          <w:b/>
          <w:bCs/>
          <w:sz w:val="24"/>
          <w:szCs w:val="24"/>
        </w:rPr>
      </w:pPr>
    </w:p>
    <w:p w:rsidR="009E3CAF" w:rsidRDefault="009E3CAF">
      <w:pPr>
        <w:rPr>
          <w:b/>
          <w:bCs/>
          <w:sz w:val="24"/>
          <w:szCs w:val="24"/>
        </w:rPr>
      </w:pPr>
    </w:p>
    <w:p w:rsidR="009E3CAF" w:rsidRDefault="009E3CAF">
      <w:pPr>
        <w:rPr>
          <w:b/>
          <w:bCs/>
          <w:sz w:val="24"/>
          <w:szCs w:val="24"/>
        </w:rPr>
      </w:pPr>
    </w:p>
    <w:p w:rsidR="009E3CAF" w:rsidRDefault="009E3CAF">
      <w:pPr>
        <w:rPr>
          <w:b/>
          <w:bCs/>
          <w:sz w:val="24"/>
          <w:szCs w:val="24"/>
        </w:rPr>
      </w:pPr>
    </w:p>
    <w:p w:rsidR="009E3CAF" w:rsidRPr="00FC42A4" w:rsidRDefault="002A2F03">
      <w:pPr>
        <w:rPr>
          <w:rFonts w:asciiTheme="minorHAnsi" w:hAnsiTheme="minorHAnsi"/>
          <w:sz w:val="24"/>
          <w:szCs w:val="24"/>
        </w:rPr>
      </w:pPr>
      <w:r w:rsidRPr="00FC42A4">
        <w:rPr>
          <w:rFonts w:asciiTheme="minorHAnsi" w:hAnsiTheme="minorHAnsi"/>
          <w:sz w:val="24"/>
          <w:szCs w:val="24"/>
        </w:rPr>
        <w:t>3)</w:t>
      </w:r>
      <w:r w:rsidRPr="00FC42A4">
        <w:rPr>
          <w:rFonts w:asciiTheme="minorHAnsi" w:hAnsiTheme="minorHAnsi"/>
          <w:sz w:val="24"/>
          <w:szCs w:val="24"/>
        </w:rPr>
        <w:tab/>
        <w:t>Why is curve A `compressed’ compared to curve B (hint...its connected to a postulate)</w:t>
      </w:r>
    </w:p>
    <w:p w:rsidR="009E3CAF" w:rsidRPr="00FC42A4" w:rsidRDefault="009E3CAF">
      <w:pPr>
        <w:rPr>
          <w:rFonts w:asciiTheme="minorHAnsi" w:hAnsiTheme="minorHAnsi"/>
          <w:sz w:val="24"/>
          <w:szCs w:val="24"/>
        </w:rPr>
      </w:pPr>
    </w:p>
    <w:p w:rsidR="009E3CAF" w:rsidRPr="00FC42A4" w:rsidRDefault="002A2F03">
      <w:pPr>
        <w:numPr>
          <w:ilvl w:val="0"/>
          <w:numId w:val="1"/>
        </w:numPr>
        <w:tabs>
          <w:tab w:val="clear" w:pos="1080"/>
          <w:tab w:val="num" w:pos="810"/>
        </w:tabs>
        <w:ind w:left="0" w:firstLine="0"/>
        <w:rPr>
          <w:rFonts w:asciiTheme="minorHAnsi" w:hAnsiTheme="minorHAnsi"/>
          <w:sz w:val="24"/>
          <w:szCs w:val="24"/>
        </w:rPr>
      </w:pPr>
      <w:r w:rsidRPr="00FC42A4">
        <w:rPr>
          <w:rFonts w:asciiTheme="minorHAnsi" w:hAnsiTheme="minorHAnsi"/>
          <w:sz w:val="24"/>
          <w:szCs w:val="24"/>
        </w:rPr>
        <w:t xml:space="preserve">Suppose the temperature of the halogenation is raised. Does the diagram change in </w:t>
      </w:r>
    </w:p>
    <w:p w:rsidR="002A2F03" w:rsidRPr="00FC42A4" w:rsidRDefault="002A2F03">
      <w:pPr>
        <w:ind w:left="360" w:firstLine="360"/>
        <w:rPr>
          <w:rFonts w:asciiTheme="minorHAnsi" w:hAnsiTheme="minorHAnsi"/>
          <w:sz w:val="24"/>
          <w:szCs w:val="24"/>
        </w:rPr>
      </w:pPr>
      <w:r w:rsidRPr="00FC42A4">
        <w:rPr>
          <w:rFonts w:asciiTheme="minorHAnsi" w:hAnsiTheme="minorHAnsi"/>
          <w:sz w:val="24"/>
          <w:szCs w:val="24"/>
        </w:rPr>
        <w:t>shape ? What does the diagram tell us-if anything-about the effect of temperature ?</w:t>
      </w:r>
    </w:p>
    <w:sectPr w:rsidR="002A2F03" w:rsidRPr="00FC42A4" w:rsidSect="009E3CAF">
      <w:pgSz w:w="12240" w:h="15840"/>
      <w:pgMar w:top="720" w:right="720" w:bottom="144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57560"/>
    <w:multiLevelType w:val="hybridMultilevel"/>
    <w:tmpl w:val="537AE632"/>
    <w:lvl w:ilvl="0" w:tplc="6C7C3E74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873E8F"/>
    <w:rsid w:val="001C4565"/>
    <w:rsid w:val="002A2F03"/>
    <w:rsid w:val="003A7F10"/>
    <w:rsid w:val="003E3C04"/>
    <w:rsid w:val="0055622E"/>
    <w:rsid w:val="005579DB"/>
    <w:rsid w:val="006A7151"/>
    <w:rsid w:val="00873E8F"/>
    <w:rsid w:val="009E3CAF"/>
    <w:rsid w:val="00CC364A"/>
    <w:rsid w:val="00CC4208"/>
    <w:rsid w:val="00F462EA"/>
    <w:rsid w:val="00FC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CAF"/>
  </w:style>
  <w:style w:type="paragraph" w:styleId="Heading1">
    <w:name w:val="heading 1"/>
    <w:basedOn w:val="Normal"/>
    <w:next w:val="Normal"/>
    <w:qFormat/>
    <w:rsid w:val="009E3CAF"/>
    <w:pPr>
      <w:keepNext/>
      <w:ind w:left="180"/>
      <w:outlineLvl w:val="0"/>
    </w:pPr>
    <w:rPr>
      <w:rFonts w:ascii="Comic Sans MS" w:hAnsi="Comic Sans MS"/>
      <w:sz w:val="24"/>
      <w:szCs w:val="24"/>
    </w:rPr>
  </w:style>
  <w:style w:type="paragraph" w:styleId="Heading2">
    <w:name w:val="heading 2"/>
    <w:basedOn w:val="Normal"/>
    <w:next w:val="Normal"/>
    <w:qFormat/>
    <w:rsid w:val="009E3CAF"/>
    <w:pPr>
      <w:keepNext/>
      <w:ind w:left="1620" w:firstLine="540"/>
      <w:outlineLvl w:val="1"/>
    </w:pPr>
    <w:rPr>
      <w:rFonts w:ascii="Comic Sans MS" w:hAnsi="Comic Sans MS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3CAF"/>
    <w:pPr>
      <w:jc w:val="center"/>
    </w:pPr>
    <w:rPr>
      <w:rFonts w:ascii="Comic Sans MS" w:hAnsi="Comic Sans MS"/>
      <w:b/>
      <w:sz w:val="24"/>
    </w:rPr>
  </w:style>
  <w:style w:type="paragraph" w:styleId="Subtitle">
    <w:name w:val="Subtitle"/>
    <w:basedOn w:val="Normal"/>
    <w:qFormat/>
    <w:rsid w:val="009E3CAF"/>
    <w:pPr>
      <w:ind w:left="1440" w:firstLine="720"/>
    </w:pPr>
    <w:rPr>
      <w:rFonts w:ascii="Arial"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IN-CLASS EXERCISE #9</vt:lpstr>
      <vt:lpstr>    Organic Chem I Alfred State College</vt:lpstr>
    </vt:vector>
  </TitlesOfParts>
  <Company>Alfred State College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EXERCISE #9</dc:title>
  <dc:creator>Alfred State</dc:creator>
  <cp:lastModifiedBy>Fong, Jerry</cp:lastModifiedBy>
  <cp:revision>2</cp:revision>
  <cp:lastPrinted>2004-09-21T03:17:00Z</cp:lastPrinted>
  <dcterms:created xsi:type="dcterms:W3CDTF">2012-09-20T12:44:00Z</dcterms:created>
  <dcterms:modified xsi:type="dcterms:W3CDTF">2012-09-20T12:44:00Z</dcterms:modified>
</cp:coreProperties>
</file>